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056C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2D4AC69" wp14:editId="53E6ED9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 класс. Физическая культура. 06.04.2022</w:t>
      </w:r>
    </w:p>
    <w:p w:rsidR="005C056C" w:rsidRPr="00CB1756" w:rsidRDefault="005C056C" w:rsidP="005C056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№57 </w:t>
      </w:r>
      <w:r>
        <w:rPr>
          <w:rFonts w:ascii="Times New Roman" w:hAnsi="Times New Roman" w:cs="Times New Roman"/>
          <w:b/>
          <w:sz w:val="24"/>
          <w:szCs w:val="28"/>
        </w:rPr>
        <w:t>Тема 7 (20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5C056C" w:rsidRPr="00CB1756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Подводящие упражнения к игре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87339">
        <w:rPr>
          <w:rFonts w:ascii="Times New Roman" w:hAnsi="Times New Roman" w:cs="Times New Roman"/>
          <w:sz w:val="24"/>
          <w:szCs w:val="24"/>
        </w:rPr>
        <w:t xml:space="preserve"> Упражнения с воланом, с ракеткой</w:t>
      </w:r>
      <w:r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  <w:r w:rsidRPr="000457DC">
        <w:rPr>
          <w:rFonts w:ascii="Times New Roman" w:hAnsi="Times New Roman" w:cs="Times New Roman"/>
          <w:sz w:val="24"/>
          <w:szCs w:val="24"/>
        </w:rPr>
        <w:t>Передвижения различными способами.</w:t>
      </w:r>
    </w:p>
    <w:p w:rsidR="005C056C" w:rsidRPr="00F376D6" w:rsidRDefault="005C056C" w:rsidP="005C056C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 xml:space="preserve">Цель урока: </w:t>
      </w:r>
      <w:r>
        <w:rPr>
          <w:rFonts w:ascii="Times New Roman" w:hAnsi="Times New Roman" w:cs="Times New Roman"/>
          <w:sz w:val="24"/>
        </w:rPr>
        <w:t>р</w:t>
      </w:r>
      <w:r w:rsidRPr="005C056C">
        <w:rPr>
          <w:rFonts w:ascii="Times New Roman" w:hAnsi="Times New Roman" w:cs="Times New Roman"/>
          <w:sz w:val="24"/>
        </w:rPr>
        <w:t>азвитие интересов детей к бадминтону.</w:t>
      </w:r>
    </w:p>
    <w:p w:rsidR="005C056C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C056C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C056C" w:rsidRPr="00C47F8C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C056C" w:rsidRDefault="005C056C" w:rsidP="005C056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="00476044" w:rsidRPr="0047604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</w:t>
        </w:r>
      </w:hyperlink>
    </w:p>
    <w:p w:rsidR="005C056C" w:rsidRPr="00636FCB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 w:rsidR="00476044">
        <w:rPr>
          <w:b/>
          <w:color w:val="000000"/>
        </w:rPr>
        <w:t>ь упражнения  1 серии по 30-35 секунд</w:t>
      </w:r>
      <w:bookmarkStart w:id="0" w:name="_GoBack"/>
      <w:bookmarkEnd w:id="0"/>
    </w:p>
    <w:p w:rsidR="005C056C" w:rsidRPr="00636FCB" w:rsidRDefault="00476044" w:rsidP="005C056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940425" cy="4450678"/>
            <wp:effectExtent l="0" t="0" r="3175" b="7620"/>
            <wp:docPr id="2" name="Рисунок 2" descr="https://cf2.ppt-online.org/files2/slide/m/m0t7o9r24OaiVIAkC51lMvnH8Ef3ubJgxsG6ZK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m/m0t7o9r24OaiVIAkC51lMvnH8Ef3ubJgxsG6ZK/slide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0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056C" w:rsidRPr="00397CC1" w:rsidRDefault="005C056C" w:rsidP="005C056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C056C" w:rsidRPr="00E75146" w:rsidRDefault="005C056C" w:rsidP="005C056C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5F9132FA" wp14:editId="605D8419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5C056C" w:rsidRPr="00AE752D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C056C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C056C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</w:p>
    <w:p w:rsidR="005C056C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C056C" w:rsidRDefault="005C056C" w:rsidP="005C056C">
      <w:pPr>
        <w:pStyle w:val="a4"/>
        <w:spacing w:before="0" w:beforeAutospacing="0" w:after="0" w:afterAutospacing="0"/>
        <w:rPr>
          <w:b/>
          <w:color w:val="000000"/>
        </w:rPr>
      </w:pPr>
    </w:p>
    <w:p w:rsidR="005C056C" w:rsidRPr="00FE18FA" w:rsidRDefault="005C056C" w:rsidP="005C056C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47604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054"/>
    <w:rsid w:val="00212054"/>
    <w:rsid w:val="00476044"/>
    <w:rsid w:val="005C056C"/>
    <w:rsid w:val="00BB3A3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71C01"/>
  <w15:chartTrackingRefBased/>
  <w15:docId w15:val="{0996983F-B78E-4688-8E1D-F7BBB65F26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05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056C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C0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134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2022-04-06T07:17:00Z</dcterms:created>
  <dcterms:modified xsi:type="dcterms:W3CDTF">2022-04-06T09:06:00Z</dcterms:modified>
</cp:coreProperties>
</file>