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a3"/>
        <w:tblW w:w="0" w:type="auto"/>
        <w:tblInd w:w="-646" w:type="dxa"/>
        <w:tblLook w:val="04A0" w:firstRow="1" w:lastRow="0" w:firstColumn="1" w:lastColumn="0" w:noHBand="0" w:noVBand="1"/>
      </w:tblPr>
      <w:tblGrid>
        <w:gridCol w:w="1820"/>
        <w:gridCol w:w="1433"/>
        <w:gridCol w:w="2649"/>
        <w:gridCol w:w="3905"/>
      </w:tblGrid>
      <w:tr w:rsidR="00D860B6" w:rsidRPr="00D33102" w:rsidTr="002E3686">
        <w:tc>
          <w:tcPr>
            <w:tcW w:w="1820" w:type="dxa"/>
          </w:tcPr>
          <w:p w:rsidR="00D860B6" w:rsidRPr="00D33102" w:rsidRDefault="00881B43" w:rsidP="00881B43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06</w:t>
            </w:r>
            <w:r w:rsidR="00D860B6">
              <w:rPr>
                <w:rFonts w:ascii="Times New Roman" w:hAnsi="Times New Roman" w:cs="Times New Roman"/>
                <w:sz w:val="28"/>
                <w:szCs w:val="28"/>
              </w:rPr>
              <w:t>.0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5</w:t>
            </w:r>
            <w:r w:rsidR="00D860B6">
              <w:rPr>
                <w:rFonts w:ascii="Times New Roman" w:hAnsi="Times New Roman" w:cs="Times New Roman"/>
                <w:sz w:val="28"/>
                <w:szCs w:val="28"/>
              </w:rPr>
              <w:t>.22</w:t>
            </w:r>
          </w:p>
        </w:tc>
        <w:tc>
          <w:tcPr>
            <w:tcW w:w="1433" w:type="dxa"/>
          </w:tcPr>
          <w:p w:rsidR="00D860B6" w:rsidRPr="00D33102" w:rsidRDefault="00881B43" w:rsidP="002E3686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4- А</w:t>
            </w:r>
          </w:p>
        </w:tc>
        <w:tc>
          <w:tcPr>
            <w:tcW w:w="2649" w:type="dxa"/>
          </w:tcPr>
          <w:p w:rsidR="00D860B6" w:rsidRPr="00D33102" w:rsidRDefault="00881B43" w:rsidP="002E3686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Русский язык </w:t>
            </w:r>
          </w:p>
        </w:tc>
        <w:tc>
          <w:tcPr>
            <w:tcW w:w="3905" w:type="dxa"/>
          </w:tcPr>
          <w:p w:rsidR="00D860B6" w:rsidRPr="00D33102" w:rsidRDefault="00881B43" w:rsidP="002E3686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Учитель: Иващенко Т.А. </w:t>
            </w:r>
          </w:p>
        </w:tc>
      </w:tr>
    </w:tbl>
    <w:p w:rsidR="00D860B6" w:rsidRDefault="00D860B6" w:rsidP="00D860B6">
      <w:pPr>
        <w:rPr>
          <w:rFonts w:ascii="Times New Roman" w:hAnsi="Times New Roman" w:cs="Times New Roman"/>
          <w:sz w:val="28"/>
          <w:szCs w:val="28"/>
        </w:rPr>
      </w:pPr>
    </w:p>
    <w:p w:rsidR="00D860B6" w:rsidRDefault="00D860B6" w:rsidP="00D860B6">
      <w:pPr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Тема: </w:t>
      </w:r>
      <w:bookmarkStart w:id="0" w:name="_GoBack"/>
      <w:r>
        <w:rPr>
          <w:rFonts w:ascii="Times New Roman" w:hAnsi="Times New Roman" w:cs="Times New Roman"/>
          <w:b/>
          <w:sz w:val="28"/>
          <w:szCs w:val="28"/>
        </w:rPr>
        <w:t xml:space="preserve">Правописание возвратных глаголов в настоящем и будущем времени. Правописание </w:t>
      </w:r>
      <w:proofErr w:type="gramStart"/>
      <w:r>
        <w:rPr>
          <w:rFonts w:ascii="Times New Roman" w:hAnsi="Times New Roman" w:cs="Times New Roman"/>
          <w:b/>
          <w:sz w:val="28"/>
          <w:szCs w:val="28"/>
        </w:rPr>
        <w:t>-</w:t>
      </w:r>
      <w:proofErr w:type="spellStart"/>
      <w:r>
        <w:rPr>
          <w:rFonts w:ascii="Times New Roman" w:hAnsi="Times New Roman" w:cs="Times New Roman"/>
          <w:b/>
          <w:sz w:val="28"/>
          <w:szCs w:val="28"/>
        </w:rPr>
        <w:t>т</w:t>
      </w:r>
      <w:proofErr w:type="gramEnd"/>
      <w:r>
        <w:rPr>
          <w:rFonts w:ascii="Times New Roman" w:hAnsi="Times New Roman" w:cs="Times New Roman"/>
          <w:b/>
          <w:sz w:val="28"/>
          <w:szCs w:val="28"/>
        </w:rPr>
        <w:t>ся</w:t>
      </w:r>
      <w:proofErr w:type="spellEnd"/>
      <w:r>
        <w:rPr>
          <w:rFonts w:ascii="Times New Roman" w:hAnsi="Times New Roman" w:cs="Times New Roman"/>
          <w:b/>
          <w:sz w:val="28"/>
          <w:szCs w:val="28"/>
        </w:rPr>
        <w:t xml:space="preserve"> и -</w:t>
      </w:r>
      <w:proofErr w:type="spellStart"/>
      <w:r>
        <w:rPr>
          <w:rFonts w:ascii="Times New Roman" w:hAnsi="Times New Roman" w:cs="Times New Roman"/>
          <w:b/>
          <w:sz w:val="28"/>
          <w:szCs w:val="28"/>
        </w:rPr>
        <w:t>ться</w:t>
      </w:r>
      <w:proofErr w:type="spellEnd"/>
      <w:r>
        <w:rPr>
          <w:rFonts w:ascii="Times New Roman" w:hAnsi="Times New Roman" w:cs="Times New Roman"/>
          <w:b/>
          <w:sz w:val="28"/>
          <w:szCs w:val="28"/>
        </w:rPr>
        <w:t xml:space="preserve">  </w:t>
      </w:r>
      <w:bookmarkEnd w:id="0"/>
    </w:p>
    <w:p w:rsidR="00881B43" w:rsidRPr="00573113" w:rsidRDefault="00881B43" w:rsidP="00D860B6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D860B6" w:rsidRDefault="00D860B6" w:rsidP="00D860B6">
      <w:pPr>
        <w:rPr>
          <w:rFonts w:ascii="Times New Roman" w:hAnsi="Times New Roman" w:cs="Times New Roman"/>
          <w:b/>
          <w:sz w:val="28"/>
          <w:szCs w:val="28"/>
        </w:rPr>
      </w:pPr>
      <w:r w:rsidRPr="00AA3A4A">
        <w:rPr>
          <w:rFonts w:ascii="Times New Roman" w:hAnsi="Times New Roman" w:cs="Times New Roman"/>
          <w:sz w:val="28"/>
          <w:szCs w:val="28"/>
        </w:rPr>
        <w:t xml:space="preserve">         </w:t>
      </w:r>
      <w:r>
        <w:rPr>
          <w:rFonts w:ascii="Times New Roman" w:hAnsi="Times New Roman" w:cs="Times New Roman"/>
          <w:sz w:val="28"/>
          <w:szCs w:val="28"/>
        </w:rPr>
        <w:t xml:space="preserve">                               </w:t>
      </w:r>
      <w:r w:rsidRPr="00AA3A4A">
        <w:rPr>
          <w:rFonts w:ascii="Times New Roman" w:hAnsi="Times New Roman" w:cs="Times New Roman"/>
          <w:sz w:val="28"/>
          <w:szCs w:val="28"/>
        </w:rPr>
        <w:t xml:space="preserve">  </w:t>
      </w:r>
      <w:r>
        <w:rPr>
          <w:rFonts w:ascii="Times New Roman" w:hAnsi="Times New Roman" w:cs="Times New Roman"/>
          <w:b/>
          <w:sz w:val="28"/>
          <w:szCs w:val="28"/>
        </w:rPr>
        <w:t xml:space="preserve">План работы  </w:t>
      </w:r>
    </w:p>
    <w:p w:rsidR="00D860B6" w:rsidRDefault="00D860B6" w:rsidP="00D860B6">
      <w:pPr>
        <w:pStyle w:val="a4"/>
        <w:numPr>
          <w:ilvl w:val="0"/>
          <w:numId w:val="1"/>
        </w:numPr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Устно ответь на вопросы и сделай вывод в упр.216 на с.104</w:t>
      </w:r>
    </w:p>
    <w:p w:rsidR="00881B43" w:rsidRDefault="00881B43" w:rsidP="00881B43">
      <w:pPr>
        <w:pStyle w:val="a4"/>
        <w:rPr>
          <w:rFonts w:ascii="Times New Roman" w:hAnsi="Times New Roman" w:cs="Times New Roman"/>
          <w:b/>
          <w:sz w:val="28"/>
          <w:szCs w:val="28"/>
        </w:rPr>
      </w:pPr>
    </w:p>
    <w:p w:rsidR="00881B43" w:rsidRDefault="00D860B6" w:rsidP="00881B43">
      <w:pPr>
        <w:pStyle w:val="a4"/>
        <w:numPr>
          <w:ilvl w:val="0"/>
          <w:numId w:val="1"/>
        </w:numPr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Выучи  правило с. 104</w:t>
      </w:r>
    </w:p>
    <w:p w:rsidR="00881B43" w:rsidRPr="00881B43" w:rsidRDefault="00881B43" w:rsidP="00881B43">
      <w:pPr>
        <w:pStyle w:val="a4"/>
        <w:rPr>
          <w:rFonts w:ascii="Times New Roman" w:hAnsi="Times New Roman" w:cs="Times New Roman"/>
          <w:b/>
          <w:sz w:val="28"/>
          <w:szCs w:val="28"/>
        </w:rPr>
      </w:pPr>
    </w:p>
    <w:p w:rsidR="00D860B6" w:rsidRPr="00D860B6" w:rsidRDefault="00D860B6" w:rsidP="00D860B6">
      <w:pPr>
        <w:pStyle w:val="a4"/>
        <w:numPr>
          <w:ilvl w:val="0"/>
          <w:numId w:val="1"/>
        </w:numPr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Просмотри видео</w:t>
      </w:r>
    </w:p>
    <w:p w:rsidR="00D860B6" w:rsidRDefault="00881B43" w:rsidP="00D860B6">
      <w:pPr>
        <w:pStyle w:val="a4"/>
        <w:rPr>
          <w:rFonts w:ascii="Times New Roman" w:hAnsi="Times New Roman" w:cs="Times New Roman"/>
          <w:b/>
          <w:sz w:val="28"/>
          <w:szCs w:val="28"/>
        </w:rPr>
      </w:pPr>
      <w:hyperlink r:id="rId6" w:history="1">
        <w:r w:rsidR="00D860B6" w:rsidRPr="004A1350">
          <w:rPr>
            <w:rStyle w:val="a5"/>
            <w:rFonts w:ascii="Times New Roman" w:hAnsi="Times New Roman" w:cs="Times New Roman"/>
            <w:b/>
            <w:sz w:val="28"/>
            <w:szCs w:val="28"/>
          </w:rPr>
          <w:t>https://www.youtube.com/watch?v=dn6WcW6LnlM</w:t>
        </w:r>
      </w:hyperlink>
      <w:r w:rsidR="00D860B6">
        <w:rPr>
          <w:rFonts w:ascii="Times New Roman" w:hAnsi="Times New Roman" w:cs="Times New Roman"/>
          <w:b/>
          <w:sz w:val="28"/>
          <w:szCs w:val="28"/>
        </w:rPr>
        <w:t xml:space="preserve">  </w:t>
      </w:r>
      <w:proofErr w:type="gramStart"/>
      <w:r w:rsidR="00D860B6">
        <w:rPr>
          <w:rFonts w:ascii="Times New Roman" w:hAnsi="Times New Roman" w:cs="Times New Roman"/>
          <w:b/>
          <w:sz w:val="28"/>
          <w:szCs w:val="28"/>
        </w:rPr>
        <w:t xml:space="preserve">( </w:t>
      </w:r>
      <w:proofErr w:type="gramEnd"/>
      <w:r w:rsidR="00D860B6">
        <w:rPr>
          <w:rFonts w:ascii="Times New Roman" w:hAnsi="Times New Roman" w:cs="Times New Roman"/>
          <w:b/>
          <w:sz w:val="28"/>
          <w:szCs w:val="28"/>
        </w:rPr>
        <w:t>9: 11)</w:t>
      </w:r>
    </w:p>
    <w:p w:rsidR="00881B43" w:rsidRDefault="00881B43" w:rsidP="00D860B6">
      <w:pPr>
        <w:pStyle w:val="a4"/>
        <w:rPr>
          <w:rFonts w:ascii="Times New Roman" w:hAnsi="Times New Roman" w:cs="Times New Roman"/>
          <w:b/>
          <w:sz w:val="28"/>
          <w:szCs w:val="28"/>
        </w:rPr>
      </w:pPr>
    </w:p>
    <w:p w:rsidR="00D860B6" w:rsidRDefault="00D860B6" w:rsidP="00D860B6">
      <w:pPr>
        <w:pStyle w:val="a4"/>
        <w:numPr>
          <w:ilvl w:val="0"/>
          <w:numId w:val="1"/>
        </w:numPr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Выполни и запиши в тетрадь</w:t>
      </w:r>
    </w:p>
    <w:p w:rsidR="00D860B6" w:rsidRDefault="00D860B6" w:rsidP="00D860B6">
      <w:pPr>
        <w:pStyle w:val="a4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-- с.104, упр.217, устно </w:t>
      </w:r>
    </w:p>
    <w:p w:rsidR="00D860B6" w:rsidRDefault="00D860B6" w:rsidP="00D860B6">
      <w:pPr>
        <w:pStyle w:val="a4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-- с.104, упр. 218, правильно запиши глаголы.</w:t>
      </w:r>
    </w:p>
    <w:p w:rsidR="00D860B6" w:rsidRDefault="00D860B6" w:rsidP="00D860B6">
      <w:pPr>
        <w:pStyle w:val="a4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-- с. 104, упр. 21</w:t>
      </w:r>
      <w:r w:rsidR="00CC7820">
        <w:rPr>
          <w:rFonts w:ascii="Times New Roman" w:hAnsi="Times New Roman" w:cs="Times New Roman"/>
          <w:b/>
          <w:sz w:val="28"/>
          <w:szCs w:val="28"/>
        </w:rPr>
        <w:t>9</w:t>
      </w:r>
      <w:r>
        <w:rPr>
          <w:rFonts w:ascii="Times New Roman" w:hAnsi="Times New Roman" w:cs="Times New Roman"/>
          <w:b/>
          <w:sz w:val="28"/>
          <w:szCs w:val="28"/>
        </w:rPr>
        <w:t xml:space="preserve">, </w:t>
      </w:r>
      <w:proofErr w:type="gramStart"/>
      <w:r w:rsidR="00CC7820">
        <w:rPr>
          <w:rFonts w:ascii="Times New Roman" w:hAnsi="Times New Roman" w:cs="Times New Roman"/>
          <w:b/>
          <w:sz w:val="28"/>
          <w:szCs w:val="28"/>
        </w:rPr>
        <w:t>спиши</w:t>
      </w:r>
      <w:proofErr w:type="gramEnd"/>
      <w:r w:rsidR="00CC7820">
        <w:rPr>
          <w:rFonts w:ascii="Times New Roman" w:hAnsi="Times New Roman" w:cs="Times New Roman"/>
          <w:b/>
          <w:sz w:val="28"/>
          <w:szCs w:val="28"/>
        </w:rPr>
        <w:t xml:space="preserve"> вставляя пропущенные буквы.</w:t>
      </w:r>
    </w:p>
    <w:p w:rsidR="00D860B6" w:rsidRDefault="00D860B6" w:rsidP="00D860B6">
      <w:pPr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    </w:t>
      </w:r>
      <w:r w:rsidRPr="003D57AA">
        <w:rPr>
          <w:rFonts w:ascii="Times New Roman" w:hAnsi="Times New Roman" w:cs="Times New Roman"/>
          <w:b/>
          <w:sz w:val="28"/>
          <w:szCs w:val="28"/>
        </w:rPr>
        <w:t xml:space="preserve">5. </w:t>
      </w:r>
      <w:r>
        <w:rPr>
          <w:rFonts w:ascii="Times New Roman" w:hAnsi="Times New Roman" w:cs="Times New Roman"/>
          <w:b/>
          <w:sz w:val="28"/>
          <w:szCs w:val="28"/>
        </w:rPr>
        <w:t>Домашнее задание</w:t>
      </w:r>
    </w:p>
    <w:p w:rsidR="00D860B6" w:rsidRDefault="00CC7820" w:rsidP="00D860B6">
      <w:pPr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С. 104, упр. 220</w:t>
      </w:r>
      <w:r w:rsidR="00D860B6">
        <w:rPr>
          <w:rFonts w:ascii="Times New Roman" w:hAnsi="Times New Roman" w:cs="Times New Roman"/>
          <w:b/>
          <w:sz w:val="28"/>
          <w:szCs w:val="28"/>
        </w:rPr>
        <w:t xml:space="preserve">, спиши стихотворение </w:t>
      </w:r>
    </w:p>
    <w:p w:rsidR="00D860B6" w:rsidRDefault="00D860B6" w:rsidP="00D860B6">
      <w:pPr>
        <w:pStyle w:val="a4"/>
      </w:pPr>
      <w:r w:rsidRPr="00292039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5F5F5"/>
        </w:rPr>
        <w:t xml:space="preserve">Прислать фото выполненных заданий на электронную почту или в группу  </w:t>
      </w:r>
      <w:r w:rsidRPr="00292039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5F5F5"/>
          <w:lang w:val="en-US"/>
        </w:rPr>
        <w:t>WhatsApp</w:t>
      </w:r>
      <w:r w:rsidRPr="00292039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5F5F5"/>
        </w:rPr>
        <w:t xml:space="preserve">, </w:t>
      </w:r>
      <w:r w:rsidRPr="00292039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5F5F5"/>
          <w:lang w:val="en-US"/>
        </w:rPr>
        <w:t>VABER</w:t>
      </w:r>
      <w:r w:rsidRPr="00292039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5F5F5"/>
        </w:rPr>
        <w:t xml:space="preserve">  . </w:t>
      </w:r>
      <w:r w:rsidRPr="00292039">
        <w:rPr>
          <w:rFonts w:ascii="Times New Roman" w:hAnsi="Times New Roman" w:cs="Times New Roman"/>
          <w:color w:val="000000"/>
          <w:sz w:val="28"/>
          <w:szCs w:val="28"/>
          <w:shd w:val="clear" w:color="auto" w:fill="F5F5F5"/>
        </w:rPr>
        <w:t xml:space="preserve"> Консультацию можно получить с 08.00 до 15.00 по </w:t>
      </w:r>
      <w:r w:rsidR="00881B43">
        <w:rPr>
          <w:rFonts w:ascii="Times New Roman" w:hAnsi="Times New Roman" w:cs="Times New Roman"/>
          <w:color w:val="000000"/>
          <w:sz w:val="28"/>
          <w:szCs w:val="28"/>
          <w:shd w:val="clear" w:color="auto" w:fill="F5F5F5"/>
        </w:rPr>
        <w:t xml:space="preserve">телефону </w:t>
      </w:r>
    </w:p>
    <w:p w:rsidR="00D860B6" w:rsidRDefault="00D860B6" w:rsidP="00D860B6">
      <w:pPr>
        <w:rPr>
          <w:rFonts w:ascii="Times New Roman" w:hAnsi="Times New Roman" w:cs="Times New Roman"/>
          <w:b/>
          <w:sz w:val="28"/>
          <w:szCs w:val="28"/>
        </w:rPr>
      </w:pPr>
    </w:p>
    <w:p w:rsidR="000D0353" w:rsidRDefault="000D0353"/>
    <w:sectPr w:rsidR="000D035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C501C25"/>
    <w:multiLevelType w:val="hybridMultilevel"/>
    <w:tmpl w:val="B4C6B31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84FBC"/>
    <w:rsid w:val="000D0353"/>
    <w:rsid w:val="00484FBC"/>
    <w:rsid w:val="00881B43"/>
    <w:rsid w:val="00CC7820"/>
    <w:rsid w:val="00D860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860B6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D860B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D860B6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D860B6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860B6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D860B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D860B6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D860B6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ww.youtube.com/watch?v=dn6WcW6LnlM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117</Words>
  <Characters>671</Characters>
  <Application>Microsoft Office Word</Application>
  <DocSecurity>0</DocSecurity>
  <Lines>5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787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Samsung</dc:creator>
  <cp:lastModifiedBy>User</cp:lastModifiedBy>
  <cp:revision>2</cp:revision>
  <dcterms:created xsi:type="dcterms:W3CDTF">2022-05-02T18:58:00Z</dcterms:created>
  <dcterms:modified xsi:type="dcterms:W3CDTF">2022-05-02T18:58:00Z</dcterms:modified>
</cp:coreProperties>
</file>