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2E41" w:rsidRPr="00BE2E41" w:rsidRDefault="00BE2E41" w:rsidP="002638BC">
      <w:pPr>
        <w:spacing w:before="100" w:beforeAutospacing="1" w:after="100" w:afterAutospacing="1" w:line="240" w:lineRule="auto"/>
        <w:ind w:left="-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E2E4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bookmarkStart w:id="0" w:name="_GoBack"/>
      <w:r w:rsidRPr="00BE2E4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9 класс. ОБЖ.   Урок № 8.      20.10.2022 г. </w:t>
      </w:r>
    </w:p>
    <w:p w:rsidR="00BE2E41" w:rsidRDefault="00BE2E41" w:rsidP="002638BC">
      <w:pPr>
        <w:spacing w:before="100" w:beforeAutospacing="1" w:after="100" w:afterAutospacing="1" w:line="240" w:lineRule="auto"/>
        <w:ind w:left="-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E2E4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Тема.</w:t>
      </w:r>
      <w:r w:rsidRPr="00BE2E4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Первая помощь и самопомощь при неотложных состояниях </w:t>
      </w:r>
    </w:p>
    <w:bookmarkEnd w:id="0"/>
    <w:p w:rsidR="00BE2E41" w:rsidRPr="008A3BCC" w:rsidRDefault="00BE2E41" w:rsidP="002638BC">
      <w:pPr>
        <w:spacing w:before="100" w:beforeAutospacing="1" w:after="100" w:afterAutospacing="1" w:line="240" w:lineRule="auto"/>
        <w:ind w:left="-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Цель</w:t>
      </w:r>
      <w:r w:rsidR="008A3BC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 </w:t>
      </w:r>
      <w:r w:rsidR="008A3BCC" w:rsidRPr="008A3BC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Обобщить и систематизировать знания и умения обучающихся, обеспечить усвоение </w:t>
      </w:r>
      <w:proofErr w:type="gramStart"/>
      <w:r w:rsidR="008A3BCC" w:rsidRPr="008A3BC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обучающимися</w:t>
      </w:r>
      <w:proofErr w:type="gramEnd"/>
      <w:r w:rsidR="008A3BCC" w:rsidRPr="008A3BC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основных правил оказания первой помощи пострадавшим.</w:t>
      </w:r>
    </w:p>
    <w:p w:rsidR="002638BC" w:rsidRPr="002638BC" w:rsidRDefault="002638BC" w:rsidP="002638BC">
      <w:pPr>
        <w:spacing w:before="100" w:beforeAutospacing="1" w:after="100" w:afterAutospacing="1" w:line="240" w:lineRule="auto"/>
        <w:ind w:left="-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638BC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 неотложными состояниями понимается состояние организма человека, вызванное внезапными заболеваниями, несчастными случаями, травмами. А под неотложной первой помощью понимается ряд срочных лечебно-профилактических мер, которые необходимо провести после вышеуказанных факторов, вызывающих неотложные состояния.</w:t>
      </w:r>
    </w:p>
    <w:p w:rsidR="002638BC" w:rsidRPr="002638BC" w:rsidRDefault="002638BC" w:rsidP="002638B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638BC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Виды неотложных состояний:</w:t>
      </w:r>
    </w:p>
    <w:p w:rsidR="002638BC" w:rsidRPr="002638BC" w:rsidRDefault="002638BC" w:rsidP="002638BC">
      <w:pPr>
        <w:numPr>
          <w:ilvl w:val="0"/>
          <w:numId w:val="9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638BC">
        <w:rPr>
          <w:rFonts w:ascii="Times New Roman" w:eastAsia="Times New Roman" w:hAnsi="Times New Roman" w:cs="Times New Roman"/>
          <w:sz w:val="24"/>
          <w:szCs w:val="24"/>
          <w:lang w:eastAsia="ru-RU"/>
        </w:rPr>
        <w:t>травмы;</w:t>
      </w:r>
    </w:p>
    <w:p w:rsidR="002638BC" w:rsidRPr="002638BC" w:rsidRDefault="002638BC" w:rsidP="002638BC">
      <w:pPr>
        <w:numPr>
          <w:ilvl w:val="0"/>
          <w:numId w:val="9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638BC">
        <w:rPr>
          <w:rFonts w:ascii="Times New Roman" w:eastAsia="Times New Roman" w:hAnsi="Times New Roman" w:cs="Times New Roman"/>
          <w:sz w:val="24"/>
          <w:szCs w:val="24"/>
          <w:lang w:eastAsia="ru-RU"/>
        </w:rPr>
        <w:t>раны;</w:t>
      </w:r>
    </w:p>
    <w:p w:rsidR="002638BC" w:rsidRPr="002638BC" w:rsidRDefault="002638BC" w:rsidP="002638BC">
      <w:pPr>
        <w:numPr>
          <w:ilvl w:val="0"/>
          <w:numId w:val="9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638BC">
        <w:rPr>
          <w:rFonts w:ascii="Times New Roman" w:eastAsia="Times New Roman" w:hAnsi="Times New Roman" w:cs="Times New Roman"/>
          <w:sz w:val="24"/>
          <w:szCs w:val="24"/>
          <w:lang w:eastAsia="ru-RU"/>
        </w:rPr>
        <w:t>термические травмы;</w:t>
      </w:r>
    </w:p>
    <w:p w:rsidR="002638BC" w:rsidRPr="002638BC" w:rsidRDefault="002638BC" w:rsidP="002638BC">
      <w:pPr>
        <w:numPr>
          <w:ilvl w:val="0"/>
          <w:numId w:val="9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638BC">
        <w:rPr>
          <w:rFonts w:ascii="Times New Roman" w:eastAsia="Times New Roman" w:hAnsi="Times New Roman" w:cs="Times New Roman"/>
          <w:sz w:val="24"/>
          <w:szCs w:val="24"/>
          <w:lang w:eastAsia="ru-RU"/>
        </w:rPr>
        <w:t>отравления;</w:t>
      </w:r>
    </w:p>
    <w:p w:rsidR="002638BC" w:rsidRPr="002638BC" w:rsidRDefault="002638BC" w:rsidP="002638BC">
      <w:pPr>
        <w:numPr>
          <w:ilvl w:val="0"/>
          <w:numId w:val="9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638BC">
        <w:rPr>
          <w:rFonts w:ascii="Times New Roman" w:eastAsia="Times New Roman" w:hAnsi="Times New Roman" w:cs="Times New Roman"/>
          <w:sz w:val="24"/>
          <w:szCs w:val="24"/>
          <w:lang w:eastAsia="ru-RU"/>
        </w:rPr>
        <w:t>укусы ядовитых животных;</w:t>
      </w:r>
    </w:p>
    <w:p w:rsidR="002638BC" w:rsidRPr="002638BC" w:rsidRDefault="002638BC" w:rsidP="002638BC">
      <w:pPr>
        <w:numPr>
          <w:ilvl w:val="0"/>
          <w:numId w:val="9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638BC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приступы болезней;</w:t>
      </w:r>
    </w:p>
    <w:p w:rsidR="002638BC" w:rsidRPr="002638BC" w:rsidRDefault="002638BC" w:rsidP="002638BC">
      <w:pPr>
        <w:numPr>
          <w:ilvl w:val="0"/>
          <w:numId w:val="9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638BC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последствия стихийных бедствий;</w:t>
      </w:r>
    </w:p>
    <w:p w:rsidR="002638BC" w:rsidRPr="002638BC" w:rsidRDefault="002638BC" w:rsidP="00D802E6">
      <w:pPr>
        <w:numPr>
          <w:ilvl w:val="0"/>
          <w:numId w:val="9"/>
        </w:numPr>
        <w:spacing w:before="100" w:before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638BC">
        <w:rPr>
          <w:rFonts w:ascii="Times New Roman" w:eastAsia="Times New Roman" w:hAnsi="Times New Roman" w:cs="Times New Roman"/>
          <w:sz w:val="24"/>
          <w:szCs w:val="24"/>
          <w:lang w:eastAsia="ru-RU"/>
        </w:rPr>
        <w:t>радиационные поражения и др.</w:t>
      </w:r>
    </w:p>
    <w:p w:rsidR="002638BC" w:rsidRPr="002638BC" w:rsidRDefault="002638BC" w:rsidP="00D802E6">
      <w:pPr>
        <w:spacing w:before="100" w:beforeAutospacing="1" w:line="240" w:lineRule="auto"/>
        <w:ind w:left="-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638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Первая медицинская (доврачебная) помощь преследует в основном следующие задачи:</w:t>
      </w:r>
    </w:p>
    <w:p w:rsidR="002638BC" w:rsidRPr="002638BC" w:rsidRDefault="002638BC" w:rsidP="00D802E6">
      <w:pPr>
        <w:spacing w:line="240" w:lineRule="auto"/>
        <w:ind w:left="-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638BC">
        <w:rPr>
          <w:rFonts w:ascii="Times New Roman" w:eastAsia="Times New Roman" w:hAnsi="Times New Roman" w:cs="Times New Roman"/>
          <w:sz w:val="24"/>
          <w:szCs w:val="24"/>
          <w:lang w:eastAsia="ru-RU"/>
        </w:rPr>
        <w:t>1. Прекращение дальнейшего воздействия повреждающих факторов (высокой или низкой температуры, электрического тока и т. п.) или удаление пострадавшего из неблагоприятной обстановки, в которую он попал и которая угрожает его жизни.</w:t>
      </w:r>
    </w:p>
    <w:p w:rsidR="002638BC" w:rsidRPr="002638BC" w:rsidRDefault="002638BC" w:rsidP="00D802E6">
      <w:pPr>
        <w:spacing w:line="240" w:lineRule="auto"/>
        <w:ind w:left="-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638BC">
        <w:rPr>
          <w:rFonts w:ascii="Times New Roman" w:eastAsia="Times New Roman" w:hAnsi="Times New Roman" w:cs="Times New Roman"/>
          <w:sz w:val="24"/>
          <w:szCs w:val="24"/>
          <w:lang w:eastAsia="ru-RU"/>
        </w:rPr>
        <w:t>2. Восстановление дыхания и сердечной деятельности: искусственное дыхание и непрямой массаж сердца, а также остановку кровотечения.</w:t>
      </w:r>
    </w:p>
    <w:p w:rsidR="002638BC" w:rsidRPr="002638BC" w:rsidRDefault="002638BC" w:rsidP="00D802E6">
      <w:pPr>
        <w:spacing w:line="240" w:lineRule="auto"/>
        <w:ind w:left="-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638BC">
        <w:rPr>
          <w:rFonts w:ascii="Times New Roman" w:eastAsia="Times New Roman" w:hAnsi="Times New Roman" w:cs="Times New Roman"/>
          <w:sz w:val="24"/>
          <w:szCs w:val="24"/>
          <w:lang w:eastAsia="ru-RU"/>
        </w:rPr>
        <w:t>3. Предупреждение осложнений. При этом необходимо провести перевязку ран, иммобилизацию (обездвиживание) поврежденных конечностей, обезболивание, питье, другую помощь.</w:t>
      </w:r>
    </w:p>
    <w:p w:rsidR="00D802E6" w:rsidRPr="002638BC" w:rsidRDefault="002638BC" w:rsidP="008A3BCC">
      <w:pPr>
        <w:spacing w:line="240" w:lineRule="auto"/>
        <w:ind w:left="-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638BC">
        <w:rPr>
          <w:rFonts w:ascii="Times New Roman" w:eastAsia="Times New Roman" w:hAnsi="Times New Roman" w:cs="Times New Roman"/>
          <w:sz w:val="24"/>
          <w:szCs w:val="24"/>
          <w:lang w:eastAsia="ru-RU"/>
        </w:rPr>
        <w:t>4. Поддерживание жизнедеятельных функций до прибытия квалифицированной медицинской помощи и доставки пострадавшего в больницу.</w:t>
      </w:r>
    </w:p>
    <w:p w:rsidR="0067633E" w:rsidRDefault="00D802E6" w:rsidP="00D802E6">
      <w:pP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  <w:t>Просмотрите видео</w:t>
      </w:r>
    </w:p>
    <w:p w:rsidR="00D802E6" w:rsidRDefault="00D802E6" w:rsidP="00D802E6">
      <w:pPr>
        <w:rPr>
          <w:rFonts w:ascii="Times New Roman" w:hAnsi="Times New Roman" w:cs="Times New Roman"/>
          <w:sz w:val="24"/>
          <w:szCs w:val="24"/>
        </w:rPr>
      </w:pPr>
      <w:hyperlink r:id="rId6" w:history="1">
        <w:r w:rsidRPr="000F61F8">
          <w:rPr>
            <w:rStyle w:val="a4"/>
            <w:rFonts w:ascii="Times New Roman" w:hAnsi="Times New Roman" w:cs="Times New Roman"/>
            <w:sz w:val="24"/>
            <w:szCs w:val="24"/>
          </w:rPr>
          <w:t>https://youtu.be/FnHI_SpwxnA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BE2E41" w:rsidRDefault="00BE2E41" w:rsidP="00BE2E41">
      <w:pPr>
        <w:spacing w:before="100" w:beforeAutospacing="1" w:after="100" w:afterAutospacing="1" w:line="240" w:lineRule="auto"/>
        <w:ind w:left="-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Очень важно правильное поведение больного и его родственников по прибытии врача «скорой» или «неотложной помощи». Нередко врач, оказав неотложную помощь, настаивает на срочной госпитализации больного. В этом случае не следует вступать в пререкания с врачом, нужно помнить, что только в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стационаре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возможно осуществить всестороннее и полноценное обследование больного, разобраться в сложной клинической картине заболевания, поставить точный диагноз и на его основе оказать больному полноценную медицинскую помощь, а в случае необходимости — прибегнуть к экстренной операции, предупредив возможные опасные осложнения и неблагоприятный исход заболевания.</w:t>
      </w:r>
    </w:p>
    <w:p w:rsidR="00BE2E41" w:rsidRDefault="008A3BCC" w:rsidP="00BE2E41">
      <w:pPr>
        <w:rPr>
          <w:rFonts w:ascii="Times New Roman" w:hAnsi="Times New Roman" w:cs="Times New Roman"/>
          <w:sz w:val="24"/>
          <w:szCs w:val="24"/>
        </w:rPr>
      </w:pPr>
      <w:r w:rsidRPr="008A3BCC">
        <w:rPr>
          <w:rFonts w:ascii="Times New Roman" w:hAnsi="Times New Roman" w:cs="Times New Roman"/>
          <w:b/>
          <w:sz w:val="24"/>
          <w:szCs w:val="24"/>
        </w:rPr>
        <w:t>Домашнее задание.</w:t>
      </w:r>
      <w:r>
        <w:rPr>
          <w:rFonts w:ascii="Times New Roman" w:hAnsi="Times New Roman" w:cs="Times New Roman"/>
          <w:sz w:val="24"/>
          <w:szCs w:val="24"/>
        </w:rPr>
        <w:t xml:space="preserve">  Повторить изученные темы.</w:t>
      </w:r>
    </w:p>
    <w:p w:rsidR="00BE2E41" w:rsidRPr="002638BC" w:rsidRDefault="00BE2E41" w:rsidP="00D802E6">
      <w:pPr>
        <w:rPr>
          <w:rFonts w:ascii="Times New Roman" w:hAnsi="Times New Roman" w:cs="Times New Roman"/>
          <w:sz w:val="24"/>
          <w:szCs w:val="24"/>
        </w:rPr>
      </w:pPr>
    </w:p>
    <w:sectPr w:rsidR="00BE2E41" w:rsidRPr="002638BC" w:rsidSect="002638BC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392304"/>
    <w:multiLevelType w:val="multilevel"/>
    <w:tmpl w:val="FF46D0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F794149"/>
    <w:multiLevelType w:val="multilevel"/>
    <w:tmpl w:val="C4520F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4C83521"/>
    <w:multiLevelType w:val="multilevel"/>
    <w:tmpl w:val="F0F451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6AE7F70"/>
    <w:multiLevelType w:val="multilevel"/>
    <w:tmpl w:val="9DB839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AEF1AB5"/>
    <w:multiLevelType w:val="multilevel"/>
    <w:tmpl w:val="A5343C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46190077"/>
    <w:multiLevelType w:val="hybridMultilevel"/>
    <w:tmpl w:val="F77CD44C"/>
    <w:lvl w:ilvl="0" w:tplc="04190001">
      <w:start w:val="1"/>
      <w:numFmt w:val="bullet"/>
      <w:lvlText w:val=""/>
      <w:lvlJc w:val="left"/>
      <w:pPr>
        <w:ind w:left="295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015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1735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455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175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3895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4615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335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055" w:hanging="360"/>
      </w:pPr>
      <w:rPr>
        <w:rFonts w:ascii="Wingdings" w:hAnsi="Wingdings" w:hint="default"/>
      </w:rPr>
    </w:lvl>
  </w:abstractNum>
  <w:abstractNum w:abstractNumId="6">
    <w:nsid w:val="4C1335A2"/>
    <w:multiLevelType w:val="multilevel"/>
    <w:tmpl w:val="7C1EEC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F6055CD"/>
    <w:multiLevelType w:val="multilevel"/>
    <w:tmpl w:val="CC6AB9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765E4764"/>
    <w:multiLevelType w:val="multilevel"/>
    <w:tmpl w:val="3A1A86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766D1331"/>
    <w:multiLevelType w:val="multilevel"/>
    <w:tmpl w:val="FA484D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7B375079"/>
    <w:multiLevelType w:val="multilevel"/>
    <w:tmpl w:val="0186B7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7"/>
  </w:num>
  <w:num w:numId="3">
    <w:abstractNumId w:val="1"/>
  </w:num>
  <w:num w:numId="4">
    <w:abstractNumId w:val="0"/>
  </w:num>
  <w:num w:numId="5">
    <w:abstractNumId w:val="9"/>
  </w:num>
  <w:num w:numId="6">
    <w:abstractNumId w:val="4"/>
  </w:num>
  <w:num w:numId="7">
    <w:abstractNumId w:val="6"/>
  </w:num>
  <w:num w:numId="8">
    <w:abstractNumId w:val="10"/>
  </w:num>
  <w:num w:numId="9">
    <w:abstractNumId w:val="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0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1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75F2"/>
    <w:rsid w:val="002638BC"/>
    <w:rsid w:val="0067633E"/>
    <w:rsid w:val="008A3BCC"/>
    <w:rsid w:val="00A875F2"/>
    <w:rsid w:val="00BE2E41"/>
    <w:rsid w:val="00D802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638BC"/>
    <w:pPr>
      <w:spacing w:after="160" w:line="256" w:lineRule="auto"/>
    </w:pPr>
  </w:style>
  <w:style w:type="paragraph" w:styleId="2">
    <w:name w:val="heading 2"/>
    <w:basedOn w:val="a"/>
    <w:link w:val="20"/>
    <w:uiPriority w:val="9"/>
    <w:qFormat/>
    <w:rsid w:val="002638B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2638BC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customStyle="1" w:styleId="c25">
    <w:name w:val="c25"/>
    <w:basedOn w:val="a"/>
    <w:rsid w:val="002638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5">
    <w:name w:val="c35"/>
    <w:basedOn w:val="a0"/>
    <w:rsid w:val="002638BC"/>
  </w:style>
  <w:style w:type="character" w:customStyle="1" w:styleId="c15">
    <w:name w:val="c15"/>
    <w:basedOn w:val="a0"/>
    <w:rsid w:val="002638BC"/>
  </w:style>
  <w:style w:type="character" w:customStyle="1" w:styleId="c27">
    <w:name w:val="c27"/>
    <w:basedOn w:val="a0"/>
    <w:rsid w:val="002638BC"/>
  </w:style>
  <w:style w:type="paragraph" w:customStyle="1" w:styleId="c1">
    <w:name w:val="c1"/>
    <w:basedOn w:val="a"/>
    <w:rsid w:val="002638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6">
    <w:name w:val="c6"/>
    <w:basedOn w:val="a0"/>
    <w:rsid w:val="002638BC"/>
  </w:style>
  <w:style w:type="character" w:customStyle="1" w:styleId="c7">
    <w:name w:val="c7"/>
    <w:basedOn w:val="a0"/>
    <w:rsid w:val="002638BC"/>
  </w:style>
  <w:style w:type="character" w:customStyle="1" w:styleId="c14">
    <w:name w:val="c14"/>
    <w:basedOn w:val="a0"/>
    <w:rsid w:val="002638BC"/>
  </w:style>
  <w:style w:type="character" w:customStyle="1" w:styleId="c5">
    <w:name w:val="c5"/>
    <w:basedOn w:val="a0"/>
    <w:rsid w:val="002638BC"/>
  </w:style>
  <w:style w:type="character" w:customStyle="1" w:styleId="c22">
    <w:name w:val="c22"/>
    <w:basedOn w:val="a0"/>
    <w:rsid w:val="002638BC"/>
  </w:style>
  <w:style w:type="character" w:customStyle="1" w:styleId="c28">
    <w:name w:val="c28"/>
    <w:basedOn w:val="a0"/>
    <w:rsid w:val="002638BC"/>
  </w:style>
  <w:style w:type="character" w:customStyle="1" w:styleId="c31">
    <w:name w:val="c31"/>
    <w:basedOn w:val="a0"/>
    <w:rsid w:val="002638BC"/>
  </w:style>
  <w:style w:type="character" w:customStyle="1" w:styleId="c32">
    <w:name w:val="c32"/>
    <w:basedOn w:val="a0"/>
    <w:rsid w:val="002638BC"/>
  </w:style>
  <w:style w:type="paragraph" w:customStyle="1" w:styleId="c11">
    <w:name w:val="c11"/>
    <w:basedOn w:val="a"/>
    <w:rsid w:val="002638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6">
    <w:name w:val="c16"/>
    <w:basedOn w:val="a0"/>
    <w:rsid w:val="002638BC"/>
  </w:style>
  <w:style w:type="paragraph" w:customStyle="1" w:styleId="c33">
    <w:name w:val="c33"/>
    <w:basedOn w:val="a"/>
    <w:rsid w:val="002638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3">
    <w:name w:val="c3"/>
    <w:basedOn w:val="a"/>
    <w:rsid w:val="002638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9">
    <w:name w:val="c9"/>
    <w:basedOn w:val="a0"/>
    <w:rsid w:val="002638BC"/>
  </w:style>
  <w:style w:type="character" w:customStyle="1" w:styleId="c4">
    <w:name w:val="c4"/>
    <w:basedOn w:val="a0"/>
    <w:rsid w:val="002638BC"/>
  </w:style>
  <w:style w:type="character" w:customStyle="1" w:styleId="c8">
    <w:name w:val="c8"/>
    <w:basedOn w:val="a0"/>
    <w:rsid w:val="002638BC"/>
  </w:style>
  <w:style w:type="character" w:customStyle="1" w:styleId="c26">
    <w:name w:val="c26"/>
    <w:basedOn w:val="a0"/>
    <w:rsid w:val="002638BC"/>
  </w:style>
  <w:style w:type="character" w:customStyle="1" w:styleId="c13">
    <w:name w:val="c13"/>
    <w:basedOn w:val="a0"/>
    <w:rsid w:val="002638BC"/>
  </w:style>
  <w:style w:type="character" w:customStyle="1" w:styleId="c23">
    <w:name w:val="c23"/>
    <w:basedOn w:val="a0"/>
    <w:rsid w:val="002638BC"/>
  </w:style>
  <w:style w:type="paragraph" w:styleId="a3">
    <w:name w:val="List Paragraph"/>
    <w:basedOn w:val="a"/>
    <w:uiPriority w:val="34"/>
    <w:qFormat/>
    <w:rsid w:val="002638BC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02E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638BC"/>
    <w:pPr>
      <w:spacing w:after="160" w:line="256" w:lineRule="auto"/>
    </w:pPr>
  </w:style>
  <w:style w:type="paragraph" w:styleId="2">
    <w:name w:val="heading 2"/>
    <w:basedOn w:val="a"/>
    <w:link w:val="20"/>
    <w:uiPriority w:val="9"/>
    <w:qFormat/>
    <w:rsid w:val="002638B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2638BC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customStyle="1" w:styleId="c25">
    <w:name w:val="c25"/>
    <w:basedOn w:val="a"/>
    <w:rsid w:val="002638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5">
    <w:name w:val="c35"/>
    <w:basedOn w:val="a0"/>
    <w:rsid w:val="002638BC"/>
  </w:style>
  <w:style w:type="character" w:customStyle="1" w:styleId="c15">
    <w:name w:val="c15"/>
    <w:basedOn w:val="a0"/>
    <w:rsid w:val="002638BC"/>
  </w:style>
  <w:style w:type="character" w:customStyle="1" w:styleId="c27">
    <w:name w:val="c27"/>
    <w:basedOn w:val="a0"/>
    <w:rsid w:val="002638BC"/>
  </w:style>
  <w:style w:type="paragraph" w:customStyle="1" w:styleId="c1">
    <w:name w:val="c1"/>
    <w:basedOn w:val="a"/>
    <w:rsid w:val="002638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6">
    <w:name w:val="c6"/>
    <w:basedOn w:val="a0"/>
    <w:rsid w:val="002638BC"/>
  </w:style>
  <w:style w:type="character" w:customStyle="1" w:styleId="c7">
    <w:name w:val="c7"/>
    <w:basedOn w:val="a0"/>
    <w:rsid w:val="002638BC"/>
  </w:style>
  <w:style w:type="character" w:customStyle="1" w:styleId="c14">
    <w:name w:val="c14"/>
    <w:basedOn w:val="a0"/>
    <w:rsid w:val="002638BC"/>
  </w:style>
  <w:style w:type="character" w:customStyle="1" w:styleId="c5">
    <w:name w:val="c5"/>
    <w:basedOn w:val="a0"/>
    <w:rsid w:val="002638BC"/>
  </w:style>
  <w:style w:type="character" w:customStyle="1" w:styleId="c22">
    <w:name w:val="c22"/>
    <w:basedOn w:val="a0"/>
    <w:rsid w:val="002638BC"/>
  </w:style>
  <w:style w:type="character" w:customStyle="1" w:styleId="c28">
    <w:name w:val="c28"/>
    <w:basedOn w:val="a0"/>
    <w:rsid w:val="002638BC"/>
  </w:style>
  <w:style w:type="character" w:customStyle="1" w:styleId="c31">
    <w:name w:val="c31"/>
    <w:basedOn w:val="a0"/>
    <w:rsid w:val="002638BC"/>
  </w:style>
  <w:style w:type="character" w:customStyle="1" w:styleId="c32">
    <w:name w:val="c32"/>
    <w:basedOn w:val="a0"/>
    <w:rsid w:val="002638BC"/>
  </w:style>
  <w:style w:type="paragraph" w:customStyle="1" w:styleId="c11">
    <w:name w:val="c11"/>
    <w:basedOn w:val="a"/>
    <w:rsid w:val="002638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6">
    <w:name w:val="c16"/>
    <w:basedOn w:val="a0"/>
    <w:rsid w:val="002638BC"/>
  </w:style>
  <w:style w:type="paragraph" w:customStyle="1" w:styleId="c33">
    <w:name w:val="c33"/>
    <w:basedOn w:val="a"/>
    <w:rsid w:val="002638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3">
    <w:name w:val="c3"/>
    <w:basedOn w:val="a"/>
    <w:rsid w:val="002638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9">
    <w:name w:val="c9"/>
    <w:basedOn w:val="a0"/>
    <w:rsid w:val="002638BC"/>
  </w:style>
  <w:style w:type="character" w:customStyle="1" w:styleId="c4">
    <w:name w:val="c4"/>
    <w:basedOn w:val="a0"/>
    <w:rsid w:val="002638BC"/>
  </w:style>
  <w:style w:type="character" w:customStyle="1" w:styleId="c8">
    <w:name w:val="c8"/>
    <w:basedOn w:val="a0"/>
    <w:rsid w:val="002638BC"/>
  </w:style>
  <w:style w:type="character" w:customStyle="1" w:styleId="c26">
    <w:name w:val="c26"/>
    <w:basedOn w:val="a0"/>
    <w:rsid w:val="002638BC"/>
  </w:style>
  <w:style w:type="character" w:customStyle="1" w:styleId="c13">
    <w:name w:val="c13"/>
    <w:basedOn w:val="a0"/>
    <w:rsid w:val="002638BC"/>
  </w:style>
  <w:style w:type="character" w:customStyle="1" w:styleId="c23">
    <w:name w:val="c23"/>
    <w:basedOn w:val="a0"/>
    <w:rsid w:val="002638BC"/>
  </w:style>
  <w:style w:type="paragraph" w:styleId="a3">
    <w:name w:val="List Paragraph"/>
    <w:basedOn w:val="a"/>
    <w:uiPriority w:val="34"/>
    <w:qFormat/>
    <w:rsid w:val="002638BC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02E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329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131560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9949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9057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94571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66703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153839618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3014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5911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5862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6747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98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213034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2555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113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73249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92348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23894203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2733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1164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2146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8810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FnHI_SpwxnA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1</Pages>
  <Words>340</Words>
  <Characters>1940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2022-10-23T20:02:00Z</dcterms:created>
  <dcterms:modified xsi:type="dcterms:W3CDTF">2022-10-23T20:45:00Z</dcterms:modified>
</cp:coreProperties>
</file>